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21" w:rsidRDefault="00A90521" w:rsidP="00A90521">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F96CC1">
        <w:rPr>
          <w:rFonts w:ascii="ＭＳ 明朝" w:eastAsia="ＭＳ 明朝" w:hAnsi="ＭＳ 明朝" w:cs="Times New Roman" w:hint="eastAsia"/>
          <w:sz w:val="24"/>
          <w:szCs w:val="24"/>
        </w:rPr>
        <w:t>２（</w:t>
      </w:r>
      <w:r w:rsidR="00F96CC1" w:rsidRPr="00F96CC1">
        <w:rPr>
          <w:rFonts w:ascii="ＭＳ 明朝" w:eastAsia="ＭＳ 明朝" w:hAnsi="ＭＳ 明朝" w:cs="Times New Roman" w:hint="eastAsia"/>
          <w:sz w:val="24"/>
          <w:szCs w:val="24"/>
        </w:rPr>
        <w:t>都市再生特別措置法施行規則第</w:t>
      </w:r>
      <w:r w:rsidR="00B80B80">
        <w:rPr>
          <w:rFonts w:ascii="ＭＳ 明朝" w:eastAsia="ＭＳ 明朝" w:hAnsi="ＭＳ 明朝" w:cs="Times New Roman" w:hint="eastAsia"/>
          <w:sz w:val="24"/>
          <w:szCs w:val="24"/>
        </w:rPr>
        <w:t>３５</w:t>
      </w:r>
      <w:r w:rsidR="00F96CC1" w:rsidRPr="00F96CC1">
        <w:rPr>
          <w:rFonts w:ascii="ＭＳ 明朝" w:eastAsia="ＭＳ 明朝" w:hAnsi="ＭＳ 明朝" w:cs="Times New Roman" w:hint="eastAsia"/>
          <w:sz w:val="24"/>
          <w:szCs w:val="24"/>
        </w:rPr>
        <w:t>条第</w:t>
      </w:r>
      <w:r w:rsidR="00B80B80">
        <w:rPr>
          <w:rFonts w:ascii="ＭＳ 明朝" w:eastAsia="ＭＳ 明朝" w:hAnsi="ＭＳ 明朝" w:cs="Times New Roman" w:hint="eastAsia"/>
          <w:sz w:val="24"/>
          <w:szCs w:val="24"/>
        </w:rPr>
        <w:t>１</w:t>
      </w:r>
      <w:r w:rsidR="00F96CC1" w:rsidRPr="00F96CC1">
        <w:rPr>
          <w:rFonts w:ascii="ＭＳ 明朝" w:eastAsia="ＭＳ 明朝" w:hAnsi="ＭＳ 明朝" w:cs="Times New Roman" w:hint="eastAsia"/>
          <w:sz w:val="24"/>
          <w:szCs w:val="24"/>
        </w:rPr>
        <w:t>項第</w:t>
      </w:r>
      <w:r w:rsidR="00B80B80">
        <w:rPr>
          <w:rFonts w:ascii="ＭＳ 明朝" w:eastAsia="ＭＳ 明朝" w:hAnsi="ＭＳ 明朝" w:cs="Times New Roman" w:hint="eastAsia"/>
          <w:sz w:val="24"/>
          <w:szCs w:val="24"/>
        </w:rPr>
        <w:t>２</w:t>
      </w:r>
      <w:r w:rsidR="00F96CC1" w:rsidRPr="00F96CC1">
        <w:rPr>
          <w:rFonts w:ascii="ＭＳ 明朝" w:eastAsia="ＭＳ 明朝" w:hAnsi="ＭＳ 明朝" w:cs="Times New Roman" w:hint="eastAsia"/>
          <w:sz w:val="24"/>
          <w:szCs w:val="24"/>
        </w:rPr>
        <w:t>号関係</w:t>
      </w:r>
      <w:r w:rsidR="00F96CC1">
        <w:rPr>
          <w:rFonts w:ascii="ＭＳ 明朝" w:eastAsia="ＭＳ 明朝" w:hAnsi="ＭＳ 明朝" w:cs="Times New Roman" w:hint="eastAsia"/>
          <w:sz w:val="24"/>
          <w:szCs w:val="24"/>
        </w:rPr>
        <w:t>）</w:t>
      </w:r>
    </w:p>
    <w:p w:rsidR="00A90521" w:rsidRPr="00B80B80" w:rsidRDefault="00A90521" w:rsidP="00A90521">
      <w:pPr>
        <w:autoSpaceDE w:val="0"/>
        <w:autoSpaceDN w:val="0"/>
        <w:adjustRightInd w:val="0"/>
        <w:jc w:val="left"/>
        <w:rPr>
          <w:rFonts w:ascii="ＭＳ 明朝" w:eastAsia="ＭＳ 明朝" w:hAnsi="ＭＳ 明朝" w:cs="ＭＳ明朝-WinCharSetFFFF-H"/>
          <w:kern w:val="0"/>
          <w:sz w:val="24"/>
          <w:szCs w:val="24"/>
        </w:rPr>
      </w:pPr>
    </w:p>
    <w:p w:rsidR="00A90521" w:rsidRDefault="00A90521" w:rsidP="00A90521">
      <w:pPr>
        <w:autoSpaceDE w:val="0"/>
        <w:autoSpaceDN w:val="0"/>
        <w:adjustRightInd w:val="0"/>
        <w:jc w:val="left"/>
        <w:rPr>
          <w:rFonts w:ascii="ＭＳ 明朝" w:eastAsia="ＭＳ 明朝" w:hAnsi="ＭＳ 明朝" w:cs="ＭＳ明朝-WinCharSetFFFF-H"/>
          <w:kern w:val="0"/>
          <w:sz w:val="24"/>
          <w:szCs w:val="24"/>
        </w:rPr>
      </w:pPr>
    </w:p>
    <w:p w:rsidR="00A90521" w:rsidRDefault="00A90521" w:rsidP="00A90521">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住宅等</w:t>
      </w:r>
      <w:r w:rsidRPr="00226101">
        <w:rPr>
          <w:rFonts w:ascii="ＭＳ 明朝" w:eastAsia="ＭＳ 明朝" w:hAnsi="ＭＳ 明朝" w:cs="ＭＳ明朝-WinCharSetFFFF-H" w:hint="eastAsia"/>
          <w:kern w:val="0"/>
          <w:sz w:val="24"/>
          <w:szCs w:val="24"/>
        </w:rPr>
        <w:t>を新築し</w:t>
      </w:r>
      <w:r w:rsidR="00C56ED6">
        <w:rPr>
          <w:rFonts w:ascii="ＭＳ 明朝" w:eastAsia="ＭＳ 明朝" w:hAnsi="ＭＳ 明朝" w:cs="ＭＳ明朝-WinCharSetFFFF-H" w:hint="eastAsia"/>
          <w:kern w:val="0"/>
          <w:sz w:val="24"/>
          <w:szCs w:val="24"/>
        </w:rPr>
        <w:t>，</w:t>
      </w:r>
      <w:r w:rsidRPr="00226101">
        <w:rPr>
          <w:rFonts w:ascii="ＭＳ 明朝" w:eastAsia="ＭＳ 明朝" w:hAnsi="ＭＳ 明朝" w:cs="ＭＳ明朝-WinCharSetFFFF-H" w:hint="eastAsia"/>
          <w:kern w:val="0"/>
          <w:sz w:val="24"/>
          <w:szCs w:val="24"/>
        </w:rPr>
        <w:t>又は建築物を改築し</w:t>
      </w:r>
      <w:r w:rsidR="00C56ED6">
        <w:rPr>
          <w:rFonts w:ascii="ＭＳ 明朝" w:eastAsia="ＭＳ 明朝" w:hAnsi="ＭＳ 明朝" w:cs="ＭＳ明朝-WinCharSetFFFF-H" w:hint="eastAsia"/>
          <w:kern w:val="0"/>
          <w:sz w:val="24"/>
          <w:szCs w:val="24"/>
        </w:rPr>
        <w:t>，</w:t>
      </w:r>
    </w:p>
    <w:p w:rsidR="00A90521" w:rsidRPr="00226101" w:rsidRDefault="00A90521" w:rsidP="00A90521">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若しくはその用途を変更して住宅等</w:t>
      </w:r>
      <w:r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54"/>
        <w:gridCol w:w="5367"/>
      </w:tblGrid>
      <w:tr w:rsidR="00A90521" w:rsidRPr="00226101" w:rsidTr="00E506A1">
        <w:trPr>
          <w:trHeight w:val="4079"/>
          <w:jc w:val="center"/>
        </w:trPr>
        <w:tc>
          <w:tcPr>
            <w:tcW w:w="9121" w:type="dxa"/>
            <w:gridSpan w:val="2"/>
          </w:tcPr>
          <w:p w:rsidR="00A90521" w:rsidRPr="002D1CA5" w:rsidRDefault="00A90521" w:rsidP="00E506A1">
            <w:pPr>
              <w:rPr>
                <w:rFonts w:ascii="HGS明朝B" w:eastAsia="HGS明朝B" w:hAnsi="Century" w:cs="Times New Roman"/>
              </w:rPr>
            </w:pPr>
          </w:p>
          <w:p w:rsidR="00A90521" w:rsidRPr="00226101" w:rsidRDefault="00A90521" w:rsidP="00E506A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B80B80">
              <w:rPr>
                <w:rFonts w:ascii="ＭＳ 明朝" w:eastAsia="ＭＳ 明朝" w:hAnsi="ＭＳ 明朝" w:cs="Century"/>
                <w:kern w:val="0"/>
              </w:rPr>
              <w:t>８８</w:t>
            </w:r>
            <w:r w:rsidRPr="00226101">
              <w:rPr>
                <w:rFonts w:ascii="ＭＳ 明朝" w:eastAsia="ＭＳ 明朝" w:hAnsi="ＭＳ 明朝" w:cs="ＭＳ明朝-WinCharSetFFFF-H" w:hint="eastAsia"/>
                <w:kern w:val="0"/>
              </w:rPr>
              <w:t>条第</w:t>
            </w:r>
            <w:r w:rsidR="00B80B80">
              <w:rPr>
                <w:rFonts w:ascii="ＭＳ 明朝" w:eastAsia="ＭＳ 明朝" w:hAnsi="ＭＳ 明朝" w:cs="ＭＳ明朝-WinCharSetFFFF-H" w:hint="eastAsia"/>
                <w:kern w:val="0"/>
              </w:rPr>
              <w:t>１</w:t>
            </w:r>
            <w:r w:rsidRPr="00226101">
              <w:rPr>
                <w:rFonts w:ascii="ＭＳ 明朝" w:eastAsia="ＭＳ 明朝" w:hAnsi="ＭＳ 明朝" w:cs="ＭＳ明朝-WinCharSetFFFF-H" w:hint="eastAsia"/>
                <w:kern w:val="0"/>
              </w:rPr>
              <w:t>項の規定に基づき</w:t>
            </w:r>
            <w:r w:rsidR="00C56ED6">
              <w:rPr>
                <w:rFonts w:ascii="ＭＳ 明朝" w:eastAsia="ＭＳ 明朝" w:hAnsi="ＭＳ 明朝" w:cs="ＭＳ明朝-WinCharSetFFFF-H" w:hint="eastAsia"/>
                <w:kern w:val="0"/>
              </w:rPr>
              <w:t>，</w:t>
            </w:r>
          </w:p>
          <w:p w:rsidR="00A90521" w:rsidRPr="00226101" w:rsidRDefault="00A90521" w:rsidP="00E506A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0288" behindDoc="0" locked="0" layoutInCell="1" allowOverlap="1" wp14:anchorId="7DAAA723" wp14:editId="16DADC35">
                      <wp:simplePos x="0" y="0"/>
                      <wp:positionH relativeFrom="column">
                        <wp:posOffset>3060700</wp:posOffset>
                      </wp:positionH>
                      <wp:positionV relativeFrom="paragraph">
                        <wp:posOffset>6614</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3E0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1pt;margin-top:.5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9264" behindDoc="0" locked="0" layoutInCell="1" allowOverlap="1" wp14:anchorId="653EA5B5" wp14:editId="2F680365">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140CE" id="左中かっこ 131" o:spid="_x0000_s1026" type="#_x0000_t87" style="position:absolute;left:0;text-align:left;margin-left:21.85pt;margin-top:-.05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Pr>
                <w:rFonts w:ascii="ＭＳ 明朝" w:eastAsia="ＭＳ 明朝" w:hAnsi="ＭＳ 明朝" w:cs="ＭＳ明朝-WinCharSetFFFF-H" w:hint="eastAsia"/>
                <w:kern w:val="0"/>
              </w:rPr>
              <w:t>住宅</w:t>
            </w:r>
            <w:r>
              <w:rPr>
                <w:rFonts w:ascii="ＭＳ 明朝" w:eastAsia="ＭＳ 明朝" w:hAnsi="ＭＳ 明朝" w:cs="ＭＳ明朝-WinCharSetFFFF-H" w:hint="eastAsia"/>
                <w:kern w:val="0"/>
                <w:sz w:val="24"/>
                <w:szCs w:val="24"/>
              </w:rPr>
              <w:t>等</w:t>
            </w:r>
            <w:r w:rsidRPr="00226101">
              <w:rPr>
                <w:rFonts w:ascii="ＭＳ 明朝" w:eastAsia="ＭＳ 明朝" w:hAnsi="ＭＳ 明朝" w:cs="ＭＳ明朝-WinCharSetFFFF-H" w:hint="eastAsia"/>
                <w:kern w:val="0"/>
              </w:rPr>
              <w:t>の新築</w:t>
            </w:r>
          </w:p>
          <w:p w:rsidR="00A90521" w:rsidRPr="00226101" w:rsidRDefault="00A90521" w:rsidP="00E506A1">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建築物を改築して住宅</w:t>
            </w:r>
            <w:r>
              <w:rPr>
                <w:rFonts w:ascii="ＭＳ 明朝" w:eastAsia="ＭＳ 明朝" w:hAnsi="ＭＳ 明朝" w:cs="ＭＳ明朝-WinCharSetFFFF-H" w:hint="eastAsia"/>
                <w:kern w:val="0"/>
                <w:sz w:val="24"/>
                <w:szCs w:val="24"/>
              </w:rPr>
              <w:t>等</w:t>
            </w:r>
            <w:r w:rsidRPr="00226101">
              <w:rPr>
                <w:rFonts w:ascii="ＭＳ 明朝" w:eastAsia="ＭＳ 明朝" w:hAnsi="ＭＳ 明朝" w:cs="ＭＳ明朝-WinCharSetFFFF-H" w:hint="eastAsia"/>
                <w:kern w:val="0"/>
              </w:rPr>
              <w:t xml:space="preserve">とする行為　　　　　</w:t>
            </w:r>
            <w:r>
              <w:rPr>
                <w:rFonts w:ascii="ＭＳ 明朝" w:eastAsia="ＭＳ 明朝" w:hAnsi="ＭＳ 明朝" w:cs="ＭＳ明朝-WinCharSetFFFF-H" w:hint="eastAsia"/>
                <w:kern w:val="0"/>
              </w:rPr>
              <w:t xml:space="preserve">　について</w:t>
            </w:r>
            <w:r w:rsidR="00C56ED6">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下記により届け出</w:t>
            </w:r>
            <w:r w:rsidRPr="00226101">
              <w:rPr>
                <w:rFonts w:ascii="ＭＳ 明朝" w:eastAsia="ＭＳ 明朝" w:hAnsi="ＭＳ 明朝" w:cs="ＭＳ明朝-WinCharSetFFFF-H" w:hint="eastAsia"/>
                <w:kern w:val="0"/>
              </w:rPr>
              <w:t>ます。</w:t>
            </w:r>
          </w:p>
          <w:p w:rsidR="00A90521" w:rsidRPr="00226101" w:rsidRDefault="00A90521" w:rsidP="00E506A1">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建築物の用途を変更して住宅</w:t>
            </w:r>
            <w:r>
              <w:rPr>
                <w:rFonts w:ascii="ＭＳ 明朝" w:eastAsia="ＭＳ 明朝" w:hAnsi="ＭＳ 明朝" w:cs="ＭＳ明朝-WinCharSetFFFF-H" w:hint="eastAsia"/>
                <w:kern w:val="0"/>
                <w:sz w:val="24"/>
                <w:szCs w:val="24"/>
              </w:rPr>
              <w:t>等</w:t>
            </w:r>
            <w:r w:rsidRPr="00226101">
              <w:rPr>
                <w:rFonts w:ascii="ＭＳ 明朝" w:eastAsia="ＭＳ 明朝" w:hAnsi="ＭＳ 明朝" w:cs="ＭＳ明朝-WinCharSetFFFF-H" w:hint="eastAsia"/>
                <w:kern w:val="0"/>
              </w:rPr>
              <w:t>とする行為</w:t>
            </w:r>
          </w:p>
          <w:p w:rsidR="00A90521" w:rsidRPr="002D1CA5"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226101" w:rsidRDefault="00A90521" w:rsidP="00E506A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A90521" w:rsidRPr="00226101"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226101"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呉</w:t>
            </w:r>
            <w:r w:rsidR="00B8078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市</w:t>
            </w:r>
            <w:r w:rsidR="00B8078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長</w:t>
            </w:r>
            <w:r w:rsidR="00B80780">
              <w:rPr>
                <w:rFonts w:ascii="ＭＳ 明朝" w:eastAsia="ＭＳ 明朝" w:hAnsi="ＭＳ 明朝" w:cs="ＭＳ明朝-WinCharSetFFFF-H" w:hint="eastAsia"/>
                <w:kern w:val="0"/>
              </w:rPr>
              <w:t xml:space="preserve">　</w:t>
            </w:r>
            <w:r w:rsidR="00C56ED6">
              <w:rPr>
                <w:rFonts w:ascii="ＭＳ 明朝" w:eastAsia="ＭＳ 明朝" w:hAnsi="ＭＳ 明朝" w:cs="ＭＳ明朝-WinCharSetFFFF-H" w:hint="eastAsia"/>
                <w:kern w:val="0"/>
              </w:rPr>
              <w:t>殿</w:t>
            </w:r>
          </w:p>
          <w:p w:rsidR="00A90521" w:rsidRPr="00226101"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226101" w:rsidRDefault="00A90521" w:rsidP="00E506A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A90521" w:rsidRPr="00226101" w:rsidRDefault="00A90521" w:rsidP="00E506A1">
            <w:pPr>
              <w:wordWrap w:val="0"/>
              <w:autoSpaceDE w:val="0"/>
              <w:autoSpaceDN w:val="0"/>
              <w:adjustRightInd w:val="0"/>
              <w:ind w:leftChars="150" w:left="315"/>
              <w:jc w:val="right"/>
              <w:rPr>
                <w:rFonts w:ascii="ＭＳ 明朝" w:eastAsia="ＭＳ 明朝" w:hAnsi="ＭＳ 明朝" w:cs="ＭＳ明朝-WinCharSetFFFF-H"/>
                <w:kern w:val="0"/>
              </w:rPr>
            </w:pPr>
          </w:p>
          <w:p w:rsidR="00A90521" w:rsidRPr="00226101" w:rsidRDefault="00A90521" w:rsidP="00E506A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0070D5">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A90521" w:rsidRPr="00226101" w:rsidRDefault="003A46B7" w:rsidP="003A46B7">
            <w:pPr>
              <w:ind w:firstLineChars="1950" w:firstLine="4095"/>
              <w:rPr>
                <w:rFonts w:ascii="HGS明朝B" w:eastAsia="HGS明朝B" w:hAnsi="Century" w:cs="Times New Roman"/>
              </w:rPr>
            </w:pPr>
            <w:r w:rsidRPr="003A46B7">
              <w:rPr>
                <w:rFonts w:asciiTheme="minorEastAsia" w:hAnsiTheme="minorEastAsia" w:cs="Times New Roman" w:hint="eastAsia"/>
              </w:rPr>
              <w:t>（連絡先）</w:t>
            </w:r>
          </w:p>
        </w:tc>
      </w:tr>
      <w:tr w:rsidR="00A90521" w:rsidRPr="00226101" w:rsidTr="00E506A1">
        <w:trPr>
          <w:trHeight w:val="1529"/>
          <w:jc w:val="center"/>
        </w:trPr>
        <w:tc>
          <w:tcPr>
            <w:tcW w:w="3754" w:type="dxa"/>
            <w:vAlign w:val="center"/>
          </w:tcPr>
          <w:p w:rsidR="00A90521" w:rsidRPr="00226101" w:rsidRDefault="00A90521" w:rsidP="00E506A1">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所在</w:t>
            </w:r>
            <w:r w:rsidR="00C56ED6">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地番</w:t>
            </w:r>
            <w:r w:rsidR="00C56ED6">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地目及び面積</w:t>
            </w:r>
          </w:p>
        </w:tc>
        <w:tc>
          <w:tcPr>
            <w:tcW w:w="5367" w:type="dxa"/>
            <w:vAlign w:val="center"/>
          </w:tcPr>
          <w:p w:rsidR="00A90521" w:rsidRDefault="00A90521" w:rsidP="00E506A1">
            <w:pPr>
              <w:jc w:val="left"/>
              <w:rPr>
                <w:rFonts w:ascii="ＭＳ 明朝" w:eastAsia="ＭＳ 明朝" w:hAnsi="ＭＳ 明朝" w:cs="Times New Roman"/>
              </w:rPr>
            </w:pPr>
            <w:r>
              <w:rPr>
                <w:rFonts w:ascii="ＭＳ 明朝" w:eastAsia="ＭＳ 明朝" w:hAnsi="ＭＳ 明朝" w:cs="Times New Roman" w:hint="eastAsia"/>
              </w:rPr>
              <w:t>土地の所在</w:t>
            </w:r>
            <w:r w:rsidR="00C56ED6">
              <w:rPr>
                <w:rFonts w:ascii="ＭＳ 明朝" w:eastAsia="ＭＳ 明朝" w:hAnsi="ＭＳ 明朝" w:cs="Times New Roman" w:hint="eastAsia"/>
              </w:rPr>
              <w:t>，</w:t>
            </w:r>
            <w:r>
              <w:rPr>
                <w:rFonts w:ascii="ＭＳ 明朝" w:eastAsia="ＭＳ 明朝" w:hAnsi="ＭＳ 明朝" w:cs="Times New Roman" w:hint="eastAsia"/>
              </w:rPr>
              <w:t>地番：</w:t>
            </w:r>
          </w:p>
          <w:p w:rsidR="00A90521" w:rsidRDefault="00A90521" w:rsidP="00E506A1">
            <w:pPr>
              <w:jc w:val="left"/>
              <w:rPr>
                <w:rFonts w:ascii="ＭＳ 明朝" w:eastAsia="ＭＳ 明朝" w:hAnsi="ＭＳ 明朝" w:cs="Times New Roman"/>
              </w:rPr>
            </w:pPr>
          </w:p>
          <w:p w:rsidR="00A90521" w:rsidRDefault="00A90521" w:rsidP="00E506A1">
            <w:pPr>
              <w:jc w:val="left"/>
              <w:rPr>
                <w:rFonts w:ascii="ＭＳ 明朝" w:eastAsia="ＭＳ 明朝" w:hAnsi="ＭＳ 明朝" w:cs="Times New Roman"/>
              </w:rPr>
            </w:pPr>
            <w:r>
              <w:rPr>
                <w:rFonts w:ascii="ＭＳ 明朝" w:eastAsia="ＭＳ 明朝" w:hAnsi="ＭＳ 明朝" w:cs="Times New Roman" w:hint="eastAsia"/>
              </w:rPr>
              <w:t>地目：</w:t>
            </w:r>
          </w:p>
          <w:p w:rsidR="00A90521" w:rsidRPr="00226101" w:rsidRDefault="00A90521" w:rsidP="00E506A1">
            <w:pPr>
              <w:jc w:val="left"/>
              <w:rPr>
                <w:rFonts w:ascii="ＭＳ 明朝" w:eastAsia="ＭＳ 明朝" w:hAnsi="ＭＳ 明朝" w:cs="Times New Roman"/>
              </w:rPr>
            </w:pPr>
            <w:r>
              <w:rPr>
                <w:rFonts w:ascii="ＭＳ 明朝" w:eastAsia="ＭＳ 明朝" w:hAnsi="ＭＳ 明朝" w:cs="Times New Roman" w:hint="eastAsia"/>
              </w:rPr>
              <w:t>面積：　　　　　平方メートル</w:t>
            </w:r>
          </w:p>
        </w:tc>
      </w:tr>
      <w:tr w:rsidR="00A90521" w:rsidRPr="00226101" w:rsidTr="00E506A1">
        <w:trPr>
          <w:trHeight w:hRule="exact" w:val="1120"/>
          <w:jc w:val="center"/>
        </w:trPr>
        <w:tc>
          <w:tcPr>
            <w:tcW w:w="3754" w:type="dxa"/>
            <w:vAlign w:val="center"/>
          </w:tcPr>
          <w:p w:rsidR="00A90521" w:rsidRPr="00226101" w:rsidRDefault="00A90521" w:rsidP="00E506A1">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　新築しようとする住宅等又は改築若しくは用途の変更後の住宅等の用途</w:t>
            </w:r>
          </w:p>
        </w:tc>
        <w:tc>
          <w:tcPr>
            <w:tcW w:w="5367" w:type="dxa"/>
            <w:vAlign w:val="center"/>
          </w:tcPr>
          <w:p w:rsidR="00A90521" w:rsidRDefault="00A90521" w:rsidP="00E506A1">
            <w:pPr>
              <w:jc w:val="right"/>
              <w:rPr>
                <w:rFonts w:ascii="ＭＳ 明朝" w:eastAsia="ＭＳ 明朝" w:hAnsi="ＭＳ 明朝" w:cs="Times New Roman"/>
              </w:rPr>
            </w:pPr>
          </w:p>
          <w:p w:rsidR="00A90521" w:rsidRDefault="00A90521" w:rsidP="00E506A1">
            <w:pPr>
              <w:jc w:val="right"/>
              <w:rPr>
                <w:rFonts w:ascii="ＭＳ 明朝" w:eastAsia="ＭＳ 明朝" w:hAnsi="ＭＳ 明朝" w:cs="Times New Roman"/>
              </w:rPr>
            </w:pPr>
          </w:p>
          <w:p w:rsidR="00A90521" w:rsidRPr="00226101" w:rsidRDefault="00A90521" w:rsidP="00E506A1">
            <w:pPr>
              <w:jc w:val="right"/>
              <w:rPr>
                <w:rFonts w:ascii="ＭＳ 明朝" w:eastAsia="ＭＳ 明朝" w:hAnsi="ＭＳ 明朝" w:cs="Times New Roman"/>
              </w:rPr>
            </w:pPr>
          </w:p>
        </w:tc>
      </w:tr>
      <w:tr w:rsidR="00A90521" w:rsidRPr="00226101" w:rsidTr="00E506A1">
        <w:trPr>
          <w:trHeight w:hRule="exact" w:val="851"/>
          <w:jc w:val="center"/>
        </w:trPr>
        <w:tc>
          <w:tcPr>
            <w:tcW w:w="3754" w:type="dxa"/>
            <w:vAlign w:val="center"/>
          </w:tcPr>
          <w:p w:rsidR="00A90521" w:rsidRPr="00226101" w:rsidRDefault="00A90521" w:rsidP="00E506A1">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5367" w:type="dxa"/>
            <w:vAlign w:val="center"/>
          </w:tcPr>
          <w:p w:rsidR="00A90521" w:rsidRPr="00226101" w:rsidRDefault="00A90521" w:rsidP="00E506A1">
            <w:pPr>
              <w:jc w:val="right"/>
              <w:rPr>
                <w:rFonts w:ascii="ＭＳ 明朝" w:eastAsia="ＭＳ 明朝" w:hAnsi="ＭＳ 明朝" w:cs="Times New Roman"/>
              </w:rPr>
            </w:pPr>
          </w:p>
        </w:tc>
      </w:tr>
      <w:tr w:rsidR="00A90521" w:rsidRPr="00226101" w:rsidTr="00E506A1">
        <w:trPr>
          <w:trHeight w:hRule="exact" w:val="1855"/>
          <w:jc w:val="center"/>
        </w:trPr>
        <w:tc>
          <w:tcPr>
            <w:tcW w:w="3754" w:type="dxa"/>
            <w:vAlign w:val="center"/>
          </w:tcPr>
          <w:p w:rsidR="00A90521" w:rsidRPr="00226101" w:rsidRDefault="00A90521" w:rsidP="00E506A1">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Pr="00226101">
              <w:rPr>
                <w:rFonts w:ascii="ＭＳ 明朝" w:eastAsia="ＭＳ 明朝" w:hAnsi="ＭＳ 明朝" w:cs="ＭＳ明朝-WinCharSetFFFF-H" w:hint="eastAsia"/>
                <w:kern w:val="0"/>
              </w:rPr>
              <w:t xml:space="preserve">　その他必要な事項</w:t>
            </w:r>
          </w:p>
        </w:tc>
        <w:tc>
          <w:tcPr>
            <w:tcW w:w="5367" w:type="dxa"/>
          </w:tcPr>
          <w:p w:rsidR="00A90521" w:rsidRDefault="00C56ED6" w:rsidP="00E506A1">
            <w:pPr>
              <w:jc w:val="left"/>
              <w:rPr>
                <w:rFonts w:ascii="ＭＳ 明朝" w:eastAsia="ＭＳ 明朝" w:hAnsi="ＭＳ 明朝" w:cs="Times New Roman"/>
              </w:rPr>
            </w:pPr>
            <w:r w:rsidRPr="00C56ED6">
              <w:rPr>
                <w:rFonts w:ascii="ＭＳ 明朝" w:eastAsia="ＭＳ 明朝" w:hAnsi="ＭＳ 明朝" w:cs="Times New Roman" w:hint="eastAsia"/>
                <w:spacing w:val="210"/>
                <w:kern w:val="0"/>
                <w:fitText w:val="2100" w:id="-2038127616"/>
              </w:rPr>
              <w:t>住宅戸</w:t>
            </w:r>
            <w:r w:rsidR="00A90521" w:rsidRPr="00C56ED6">
              <w:rPr>
                <w:rFonts w:ascii="ＭＳ 明朝" w:eastAsia="ＭＳ 明朝" w:hAnsi="ＭＳ 明朝" w:cs="Times New Roman" w:hint="eastAsia"/>
                <w:kern w:val="0"/>
                <w:fitText w:val="2100" w:id="-2038127616"/>
              </w:rPr>
              <w:t>数</w:t>
            </w:r>
            <w:r w:rsidR="00A90521">
              <w:rPr>
                <w:rFonts w:ascii="ＭＳ 明朝" w:eastAsia="ＭＳ 明朝" w:hAnsi="ＭＳ 明朝" w:cs="Times New Roman" w:hint="eastAsia"/>
              </w:rPr>
              <w:t>：　　　　　　　　　　　　戸</w:t>
            </w:r>
          </w:p>
          <w:p w:rsidR="00A90521" w:rsidRDefault="00C56ED6" w:rsidP="00E506A1">
            <w:pPr>
              <w:jc w:val="left"/>
              <w:rPr>
                <w:rFonts w:ascii="ＭＳ 明朝" w:eastAsia="ＭＳ 明朝" w:hAnsi="ＭＳ 明朝" w:cs="Times New Roman"/>
              </w:rPr>
            </w:pPr>
            <w:r>
              <w:rPr>
                <w:rFonts w:ascii="ＭＳ 明朝" w:eastAsia="ＭＳ 明朝" w:hAnsi="ＭＳ 明朝" w:cs="Times New Roman" w:hint="eastAsia"/>
              </w:rPr>
              <w:t xml:space="preserve">工事の着手予定年月日：　　　　</w:t>
            </w:r>
            <w:r w:rsidR="00A90521">
              <w:rPr>
                <w:rFonts w:ascii="ＭＳ 明朝" w:eastAsia="ＭＳ 明朝" w:hAnsi="ＭＳ 明朝" w:cs="Times New Roman" w:hint="eastAsia"/>
              </w:rPr>
              <w:t>年　　　月　　　日</w:t>
            </w:r>
          </w:p>
          <w:p w:rsidR="00A90521" w:rsidRPr="00E37481" w:rsidRDefault="00C56ED6" w:rsidP="00E506A1">
            <w:pPr>
              <w:jc w:val="left"/>
              <w:rPr>
                <w:rFonts w:ascii="ＭＳ 明朝" w:eastAsia="ＭＳ 明朝" w:hAnsi="ＭＳ 明朝" w:cs="Times New Roman"/>
              </w:rPr>
            </w:pPr>
            <w:r>
              <w:rPr>
                <w:rFonts w:ascii="ＭＳ 明朝" w:eastAsia="ＭＳ 明朝" w:hAnsi="ＭＳ 明朝" w:cs="Times New Roman" w:hint="eastAsia"/>
              </w:rPr>
              <w:t xml:space="preserve">工事の完了予定年月日：　　　　</w:t>
            </w:r>
            <w:r w:rsidR="00A90521">
              <w:rPr>
                <w:rFonts w:ascii="ＭＳ 明朝" w:eastAsia="ＭＳ 明朝" w:hAnsi="ＭＳ 明朝" w:cs="Times New Roman" w:hint="eastAsia"/>
              </w:rPr>
              <w:t>年　　　月　　　日</w:t>
            </w:r>
          </w:p>
        </w:tc>
      </w:tr>
    </w:tbl>
    <w:p w:rsidR="000070D5" w:rsidRDefault="00A90521" w:rsidP="00A90521">
      <w:pPr>
        <w:autoSpaceDE w:val="0"/>
        <w:autoSpaceDN w:val="0"/>
        <w:adjustRightInd w:val="0"/>
        <w:spacing w:line="280" w:lineRule="exact"/>
        <w:ind w:left="424" w:hangingChars="202" w:hanging="424"/>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w:t>
      </w:r>
      <w:r w:rsidR="00C56ED6">
        <w:rPr>
          <w:rFonts w:ascii="ＭＳ 明朝" w:eastAsia="ＭＳ 明朝" w:hAnsi="ＭＳ 明朝" w:cs="ＭＳ明朝-WinCharSetFFFF-H" w:hint="eastAsia"/>
          <w:kern w:val="0"/>
        </w:rPr>
        <w:t>，</w:t>
      </w:r>
      <w:r w:rsidRPr="00AD44A2">
        <w:rPr>
          <w:rFonts w:ascii="ＭＳ 明朝" w:eastAsia="ＭＳ 明朝" w:hAnsi="ＭＳ 明朝" w:cs="ＭＳ明朝-WinCharSetFFFF-H" w:hint="eastAsia"/>
          <w:kern w:val="0"/>
        </w:rPr>
        <w:t>氏名は</w:t>
      </w:r>
      <w:r w:rsidR="00C56ED6">
        <w:rPr>
          <w:rFonts w:ascii="ＭＳ 明朝" w:eastAsia="ＭＳ 明朝" w:hAnsi="ＭＳ 明朝" w:cs="ＭＳ明朝-WinCharSetFFFF-H" w:hint="eastAsia"/>
          <w:kern w:val="0"/>
        </w:rPr>
        <w:t>，</w:t>
      </w:r>
      <w:r w:rsidRPr="00AD44A2">
        <w:rPr>
          <w:rFonts w:ascii="ＭＳ 明朝" w:eastAsia="ＭＳ 明朝" w:hAnsi="ＭＳ 明朝" w:cs="ＭＳ明朝-WinCharSetFFFF-H" w:hint="eastAsia"/>
          <w:kern w:val="0"/>
        </w:rPr>
        <w:t>その法人の名称及び代表者の氏名を記載するこ</w:t>
      </w:r>
    </w:p>
    <w:p w:rsidR="00A90521" w:rsidRPr="00AD44A2" w:rsidRDefault="00A90521" w:rsidP="000070D5">
      <w:pPr>
        <w:autoSpaceDE w:val="0"/>
        <w:autoSpaceDN w:val="0"/>
        <w:adjustRightInd w:val="0"/>
        <w:spacing w:line="280" w:lineRule="exact"/>
        <w:ind w:leftChars="100" w:left="424" w:hangingChars="102" w:hanging="214"/>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と。</w:t>
      </w:r>
    </w:p>
    <w:p w:rsidR="00A90521" w:rsidRDefault="00A90521" w:rsidP="00BF338A">
      <w:pPr>
        <w:spacing w:line="0" w:lineRule="atLeast"/>
        <w:rPr>
          <w:rFonts w:ascii="メイリオ" w:eastAsia="メイリオ" w:hAnsi="メイリオ"/>
        </w:rPr>
      </w:pPr>
      <w:bookmarkStart w:id="0" w:name="_GoBack"/>
      <w:bookmarkEnd w:id="0"/>
    </w:p>
    <w:sectPr w:rsidR="00A90521" w:rsidSect="002B6C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752" w:rsidRDefault="00672752" w:rsidP="00672752">
      <w:r>
        <w:separator/>
      </w:r>
    </w:p>
  </w:endnote>
  <w:endnote w:type="continuationSeparator" w:id="0">
    <w:p w:rsidR="00672752" w:rsidRDefault="00672752" w:rsidP="006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752" w:rsidRDefault="00672752" w:rsidP="00672752">
      <w:r>
        <w:separator/>
      </w:r>
    </w:p>
  </w:footnote>
  <w:footnote w:type="continuationSeparator" w:id="0">
    <w:p w:rsidR="00672752" w:rsidRDefault="00672752" w:rsidP="0067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F2"/>
    <w:rsid w:val="000070D5"/>
    <w:rsid w:val="00203C70"/>
    <w:rsid w:val="002B6CF2"/>
    <w:rsid w:val="0036660A"/>
    <w:rsid w:val="003A46B7"/>
    <w:rsid w:val="003F4241"/>
    <w:rsid w:val="00411614"/>
    <w:rsid w:val="00504076"/>
    <w:rsid w:val="005675D0"/>
    <w:rsid w:val="00672752"/>
    <w:rsid w:val="006A55A1"/>
    <w:rsid w:val="00A56098"/>
    <w:rsid w:val="00A90521"/>
    <w:rsid w:val="00B80780"/>
    <w:rsid w:val="00B80B80"/>
    <w:rsid w:val="00BC0207"/>
    <w:rsid w:val="00BF338A"/>
    <w:rsid w:val="00C56ED6"/>
    <w:rsid w:val="00F9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F56636"/>
  <w15:chartTrackingRefBased/>
  <w15:docId w15:val="{EC191C47-DE6E-4D9C-9957-2A3CC6B0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52"/>
    <w:pPr>
      <w:tabs>
        <w:tab w:val="center" w:pos="4252"/>
        <w:tab w:val="right" w:pos="8504"/>
      </w:tabs>
      <w:snapToGrid w:val="0"/>
    </w:pPr>
  </w:style>
  <w:style w:type="character" w:customStyle="1" w:styleId="a5">
    <w:name w:val="ヘッダー (文字)"/>
    <w:basedOn w:val="a0"/>
    <w:link w:val="a4"/>
    <w:uiPriority w:val="99"/>
    <w:rsid w:val="00672752"/>
  </w:style>
  <w:style w:type="paragraph" w:styleId="a6">
    <w:name w:val="footer"/>
    <w:basedOn w:val="a"/>
    <w:link w:val="a7"/>
    <w:uiPriority w:val="99"/>
    <w:unhideWhenUsed/>
    <w:rsid w:val="00672752"/>
    <w:pPr>
      <w:tabs>
        <w:tab w:val="center" w:pos="4252"/>
        <w:tab w:val="right" w:pos="8504"/>
      </w:tabs>
      <w:snapToGrid w:val="0"/>
    </w:pPr>
  </w:style>
  <w:style w:type="character" w:customStyle="1" w:styleId="a7">
    <w:name w:val="フッター (文字)"/>
    <w:basedOn w:val="a0"/>
    <w:link w:val="a6"/>
    <w:uiPriority w:val="99"/>
    <w:rsid w:val="0067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歓</dc:creator>
  <cp:keywords/>
  <dc:description/>
  <cp:lastModifiedBy>ｼﾝﾀﾆ ﾅｵﾄ</cp:lastModifiedBy>
  <cp:revision>9</cp:revision>
  <dcterms:created xsi:type="dcterms:W3CDTF">2020-06-17T05:05:00Z</dcterms:created>
  <dcterms:modified xsi:type="dcterms:W3CDTF">2020-12-24T00:21:00Z</dcterms:modified>
</cp:coreProperties>
</file>